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2"/>
          <w:szCs w:val="32"/>
        </w:rPr>
      </w:pPr>
      <w:r>
        <w:rPr>
          <w:rFonts w:hint="eastAsia" w:ascii="宋体" w:hAnsi="宋体" w:eastAsia="宋体"/>
          <w:b/>
          <w:sz w:val="32"/>
          <w:szCs w:val="32"/>
        </w:rPr>
        <w:t>西安交通大学离退休人员活动专项经费配套申请审批表</w:t>
      </w:r>
    </w:p>
    <w:p>
      <w:pPr>
        <w:jc w:val="left"/>
        <w:rPr>
          <w:rFonts w:ascii="宋体" w:hAnsi="宋体" w:eastAsia="宋体"/>
          <w:sz w:val="32"/>
          <w:szCs w:val="32"/>
        </w:rPr>
      </w:pPr>
    </w:p>
    <w:p>
      <w:pPr>
        <w:jc w:val="left"/>
        <w:rPr>
          <w:rFonts w:ascii="宋体" w:hAnsi="宋体" w:eastAsia="宋体"/>
          <w:sz w:val="24"/>
          <w:szCs w:val="24"/>
        </w:rPr>
      </w:pPr>
      <w:r>
        <w:rPr>
          <w:rFonts w:hint="eastAsia" w:ascii="宋体" w:hAnsi="宋体" w:eastAsia="宋体"/>
          <w:sz w:val="24"/>
          <w:szCs w:val="24"/>
        </w:rPr>
        <w:t>申请单位名称：</w:t>
      </w:r>
    </w:p>
    <w:tbl>
      <w:tblPr>
        <w:tblStyle w:val="5"/>
        <w:tblW w:w="8500" w:type="dxa"/>
        <w:tblInd w:w="0" w:type="dxa"/>
        <w:tblLayout w:type="fixed"/>
        <w:tblCellMar>
          <w:top w:w="0" w:type="dxa"/>
          <w:left w:w="108" w:type="dxa"/>
          <w:bottom w:w="0" w:type="dxa"/>
          <w:right w:w="108" w:type="dxa"/>
        </w:tblCellMar>
      </w:tblPr>
      <w:tblGrid>
        <w:gridCol w:w="1838"/>
        <w:gridCol w:w="6662"/>
      </w:tblGrid>
      <w:tr>
        <w:tblPrEx>
          <w:tblLayout w:type="fixed"/>
          <w:tblCellMar>
            <w:top w:w="0" w:type="dxa"/>
            <w:left w:w="108" w:type="dxa"/>
            <w:bottom w:w="0" w:type="dxa"/>
            <w:right w:w="108" w:type="dxa"/>
          </w:tblCellMar>
        </w:tblPrEx>
        <w:trPr>
          <w:trHeight w:val="737" w:hRule="atLeast"/>
        </w:trPr>
        <w:tc>
          <w:tcPr>
            <w:tcW w:w="18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单位离退休人员人数（人）</w:t>
            </w:r>
          </w:p>
        </w:tc>
        <w:tc>
          <w:tcPr>
            <w:tcW w:w="6662"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Layout w:type="fixed"/>
          <w:tblCellMar>
            <w:top w:w="0" w:type="dxa"/>
            <w:left w:w="108" w:type="dxa"/>
            <w:bottom w:w="0" w:type="dxa"/>
            <w:right w:w="108" w:type="dxa"/>
          </w:tblCellMar>
        </w:tblPrEx>
        <w:trPr>
          <w:trHeight w:val="737" w:hRule="atLeast"/>
        </w:trPr>
        <w:tc>
          <w:tcPr>
            <w:tcW w:w="18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本次申请配套经费（元）</w:t>
            </w:r>
          </w:p>
        </w:tc>
        <w:tc>
          <w:tcPr>
            <w:tcW w:w="6662"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Layout w:type="fixed"/>
          <w:tblCellMar>
            <w:top w:w="0" w:type="dxa"/>
            <w:left w:w="108" w:type="dxa"/>
            <w:bottom w:w="0" w:type="dxa"/>
            <w:right w:w="108" w:type="dxa"/>
          </w:tblCellMar>
        </w:tblPrEx>
        <w:trPr>
          <w:trHeight w:val="737" w:hRule="atLeast"/>
        </w:trPr>
        <w:tc>
          <w:tcPr>
            <w:tcW w:w="18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本年累计申请配套经费（元）</w:t>
            </w:r>
          </w:p>
        </w:tc>
        <w:tc>
          <w:tcPr>
            <w:tcW w:w="6662"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Layout w:type="fixed"/>
          <w:tblCellMar>
            <w:top w:w="0" w:type="dxa"/>
            <w:left w:w="108" w:type="dxa"/>
            <w:bottom w:w="0" w:type="dxa"/>
            <w:right w:w="108" w:type="dxa"/>
          </w:tblCellMar>
        </w:tblPrEx>
        <w:trPr>
          <w:trHeight w:val="737" w:hRule="atLeast"/>
        </w:trPr>
        <w:tc>
          <w:tcPr>
            <w:tcW w:w="18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配套经费来源</w:t>
            </w:r>
          </w:p>
        </w:tc>
        <w:tc>
          <w:tcPr>
            <w:tcW w:w="6662"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□工作交流费    </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 xml:space="preserve">  □事业发展基金</w:t>
            </w:r>
          </w:p>
        </w:tc>
      </w:tr>
      <w:tr>
        <w:tblPrEx>
          <w:tblLayout w:type="fixed"/>
          <w:tblCellMar>
            <w:top w:w="0" w:type="dxa"/>
            <w:left w:w="108" w:type="dxa"/>
            <w:bottom w:w="0" w:type="dxa"/>
            <w:right w:w="108" w:type="dxa"/>
          </w:tblCellMar>
        </w:tblPrEx>
        <w:trPr>
          <w:trHeight w:val="737" w:hRule="atLeast"/>
        </w:trPr>
        <w:tc>
          <w:tcPr>
            <w:tcW w:w="18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转出项目经费编码</w:t>
            </w:r>
          </w:p>
        </w:tc>
        <w:tc>
          <w:tcPr>
            <w:tcW w:w="6662"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部门编号：_______项目编号：_______金额：_______（元）</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部门编号：_______项目编号：_______金额：_______（元）</w:t>
            </w:r>
          </w:p>
        </w:tc>
      </w:tr>
      <w:tr>
        <w:tblPrEx>
          <w:tblLayout w:type="fixed"/>
          <w:tblCellMar>
            <w:top w:w="0" w:type="dxa"/>
            <w:left w:w="108" w:type="dxa"/>
            <w:bottom w:w="0" w:type="dxa"/>
            <w:right w:w="108" w:type="dxa"/>
          </w:tblCellMar>
        </w:tblPrEx>
        <w:trPr>
          <w:trHeight w:val="737" w:hRule="atLeast"/>
        </w:trPr>
        <w:tc>
          <w:tcPr>
            <w:tcW w:w="18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转入项目经费编码</w:t>
            </w:r>
          </w:p>
        </w:tc>
        <w:tc>
          <w:tcPr>
            <w:tcW w:w="6662"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部门编号：_______项目编号：________</w:t>
            </w:r>
          </w:p>
        </w:tc>
      </w:tr>
      <w:tr>
        <w:tblPrEx>
          <w:tblLayout w:type="fixed"/>
          <w:tblCellMar>
            <w:top w:w="0" w:type="dxa"/>
            <w:left w:w="108" w:type="dxa"/>
            <w:bottom w:w="0" w:type="dxa"/>
            <w:right w:w="108" w:type="dxa"/>
          </w:tblCellMar>
        </w:tblPrEx>
        <w:trPr>
          <w:trHeight w:val="737" w:hRule="atLeast"/>
        </w:trPr>
        <w:tc>
          <w:tcPr>
            <w:tcW w:w="18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申请审批表附件</w:t>
            </w:r>
          </w:p>
        </w:tc>
        <w:tc>
          <w:tcPr>
            <w:tcW w:w="6662"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单位_</w:t>
            </w:r>
            <w:r>
              <w:rPr>
                <w:rFonts w:ascii="宋体" w:hAnsi="宋体" w:eastAsia="宋体" w:cs="宋体"/>
                <w:color w:val="auto"/>
                <w:kern w:val="0"/>
                <w:sz w:val="24"/>
                <w:szCs w:val="24"/>
              </w:rPr>
              <w:t>____</w:t>
            </w:r>
            <w:r>
              <w:rPr>
                <w:rFonts w:hint="eastAsia" w:ascii="宋体" w:hAnsi="宋体" w:eastAsia="宋体" w:cs="宋体"/>
                <w:color w:val="auto"/>
                <w:kern w:val="0"/>
                <w:sz w:val="24"/>
                <w:szCs w:val="24"/>
              </w:rPr>
              <w:t>年离退休人员活动工作方案和敬老周工作安排</w:t>
            </w:r>
          </w:p>
        </w:tc>
      </w:tr>
      <w:tr>
        <w:tblPrEx>
          <w:tblLayout w:type="fixed"/>
          <w:tblCellMar>
            <w:top w:w="0" w:type="dxa"/>
            <w:left w:w="108" w:type="dxa"/>
            <w:bottom w:w="0" w:type="dxa"/>
            <w:right w:w="108" w:type="dxa"/>
          </w:tblCellMar>
        </w:tblPrEx>
        <w:trPr>
          <w:trHeight w:val="885" w:hRule="atLeast"/>
        </w:trPr>
        <w:tc>
          <w:tcPr>
            <w:tcW w:w="18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学院（部、处）审批意见</w:t>
            </w:r>
          </w:p>
        </w:tc>
        <w:tc>
          <w:tcPr>
            <w:tcW w:w="6662"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Layout w:type="fixed"/>
          <w:tblCellMar>
            <w:top w:w="0" w:type="dxa"/>
            <w:left w:w="108" w:type="dxa"/>
            <w:bottom w:w="0" w:type="dxa"/>
            <w:right w:w="108" w:type="dxa"/>
          </w:tblCellMar>
        </w:tblPrEx>
        <w:trPr>
          <w:trHeight w:val="1080" w:hRule="atLeast"/>
        </w:trPr>
        <w:tc>
          <w:tcPr>
            <w:tcW w:w="18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离退休工作处审批意见</w:t>
            </w:r>
          </w:p>
        </w:tc>
        <w:tc>
          <w:tcPr>
            <w:tcW w:w="6662"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bl>
    <w:p>
      <w:pPr>
        <w:jc w:val="left"/>
        <w:rPr>
          <w:rFonts w:ascii="宋体" w:hAnsi="宋体" w:eastAsia="宋体"/>
          <w:sz w:val="24"/>
          <w:szCs w:val="24"/>
        </w:rPr>
      </w:pPr>
      <w:r>
        <w:rPr>
          <w:rFonts w:hint="eastAsia" w:ascii="宋体" w:hAnsi="宋体" w:eastAsia="宋体"/>
          <w:sz w:val="24"/>
          <w:szCs w:val="24"/>
        </w:rPr>
        <w:t xml:space="preserve">经办人： </w:t>
      </w:r>
      <w:r>
        <w:rPr>
          <w:rFonts w:ascii="宋体" w:hAnsi="宋体" w:eastAsia="宋体"/>
          <w:sz w:val="24"/>
          <w:szCs w:val="24"/>
        </w:rPr>
        <w:t xml:space="preserve">                                    </w:t>
      </w:r>
      <w:r>
        <w:rPr>
          <w:rFonts w:hint="eastAsia" w:ascii="宋体" w:hAnsi="宋体" w:eastAsia="宋体"/>
          <w:sz w:val="24"/>
          <w:szCs w:val="24"/>
        </w:rPr>
        <w:t>财务处审核：</w:t>
      </w:r>
    </w:p>
    <w:p>
      <w:pPr>
        <w:jc w:val="left"/>
        <w:rPr>
          <w:rFonts w:ascii="宋体" w:hAnsi="宋体" w:eastAsia="宋体"/>
          <w:sz w:val="24"/>
          <w:szCs w:val="24"/>
        </w:rPr>
      </w:pPr>
    </w:p>
    <w:p>
      <w:pPr>
        <w:jc w:val="left"/>
        <w:rPr>
          <w:rFonts w:ascii="宋体" w:hAnsi="宋体" w:eastAsia="宋体"/>
          <w:color w:val="auto"/>
          <w:sz w:val="24"/>
          <w:szCs w:val="24"/>
        </w:rPr>
      </w:pPr>
    </w:p>
    <w:p>
      <w:pPr>
        <w:jc w:val="left"/>
        <w:rPr>
          <w:rFonts w:ascii="宋体" w:hAnsi="宋体" w:eastAsia="宋体"/>
          <w:color w:val="auto"/>
          <w:sz w:val="24"/>
          <w:szCs w:val="24"/>
        </w:rPr>
      </w:pPr>
      <w:r>
        <w:rPr>
          <w:rFonts w:hint="eastAsia" w:ascii="宋体" w:hAnsi="宋体" w:eastAsia="宋体"/>
          <w:color w:val="auto"/>
          <w:sz w:val="24"/>
          <w:szCs w:val="24"/>
        </w:rPr>
        <w:t>说明：</w:t>
      </w:r>
    </w:p>
    <w:p>
      <w:pPr>
        <w:jc w:val="left"/>
        <w:rPr>
          <w:rFonts w:ascii="宋体" w:hAnsi="宋体" w:eastAsia="宋体"/>
          <w:color w:val="auto"/>
          <w:sz w:val="24"/>
          <w:szCs w:val="24"/>
        </w:rPr>
      </w:pPr>
      <w:r>
        <w:rPr>
          <w:rFonts w:hint="eastAsia" w:ascii="宋体" w:hAnsi="宋体" w:eastAsia="宋体"/>
          <w:color w:val="auto"/>
          <w:sz w:val="24"/>
          <w:szCs w:val="24"/>
        </w:rPr>
        <w:t>1</w:t>
      </w:r>
      <w:r>
        <w:rPr>
          <w:rFonts w:ascii="宋体" w:hAnsi="宋体" w:eastAsia="宋体"/>
          <w:color w:val="auto"/>
          <w:sz w:val="24"/>
          <w:szCs w:val="24"/>
        </w:rPr>
        <w:t>.</w:t>
      </w:r>
      <w:r>
        <w:rPr>
          <w:rFonts w:hint="eastAsia" w:ascii="宋体" w:hAnsi="宋体" w:eastAsia="宋体"/>
          <w:color w:val="auto"/>
          <w:sz w:val="24"/>
          <w:szCs w:val="24"/>
        </w:rPr>
        <w:t>单位离退休人员人数是指单位截止申请之日的离退休人员总数。</w:t>
      </w:r>
    </w:p>
    <w:p>
      <w:pPr>
        <w:jc w:val="left"/>
        <w:rPr>
          <w:rFonts w:ascii="宋体" w:hAnsi="宋体" w:eastAsia="宋体"/>
          <w:color w:val="auto"/>
          <w:sz w:val="24"/>
          <w:szCs w:val="24"/>
        </w:rPr>
      </w:pPr>
      <w:r>
        <w:rPr>
          <w:rFonts w:ascii="宋体" w:hAnsi="宋体" w:eastAsia="宋体"/>
          <w:color w:val="auto"/>
          <w:sz w:val="24"/>
          <w:szCs w:val="24"/>
        </w:rPr>
        <w:t>2.</w:t>
      </w:r>
      <w:r>
        <w:rPr>
          <w:rFonts w:hint="eastAsia" w:ascii="宋体" w:hAnsi="宋体" w:eastAsia="宋体"/>
          <w:color w:val="auto"/>
          <w:sz w:val="24"/>
          <w:szCs w:val="24"/>
        </w:rPr>
        <w:t>拟转出的项目经费编码可以为一个以上，需在表中明确注明相应的部门编号和项目编号。</w:t>
      </w:r>
    </w:p>
    <w:p>
      <w:pPr>
        <w:jc w:val="left"/>
        <w:rPr>
          <w:rFonts w:ascii="宋体" w:hAnsi="宋体" w:eastAsia="宋体" w:cs="宋体"/>
          <w:color w:val="auto"/>
          <w:kern w:val="0"/>
          <w:sz w:val="24"/>
          <w:szCs w:val="24"/>
        </w:rPr>
      </w:pPr>
      <w:r>
        <w:rPr>
          <w:rFonts w:ascii="宋体" w:hAnsi="宋体" w:eastAsia="宋体"/>
          <w:color w:val="auto"/>
          <w:sz w:val="24"/>
          <w:szCs w:val="24"/>
        </w:rPr>
        <w:t>3</w:t>
      </w:r>
      <w:r>
        <w:rPr>
          <w:rFonts w:hint="eastAsia" w:ascii="宋体" w:hAnsi="宋体" w:eastAsia="宋体"/>
          <w:color w:val="auto"/>
          <w:sz w:val="24"/>
          <w:szCs w:val="24"/>
        </w:rPr>
        <w:t>.</w:t>
      </w:r>
      <w:r>
        <w:rPr>
          <w:rFonts w:hint="eastAsia" w:ascii="宋体" w:hAnsi="宋体" w:eastAsia="宋体" w:cs="宋体"/>
          <w:color w:val="auto"/>
          <w:kern w:val="0"/>
          <w:sz w:val="24"/>
          <w:szCs w:val="24"/>
        </w:rPr>
        <w:t>拟转入的项目经费编码为单位的离退休活动费项目编码（1</w:t>
      </w:r>
      <w:r>
        <w:rPr>
          <w:rFonts w:ascii="宋体" w:hAnsi="宋体" w:eastAsia="宋体" w:cs="宋体"/>
          <w:color w:val="auto"/>
          <w:kern w:val="0"/>
          <w:sz w:val="24"/>
          <w:szCs w:val="24"/>
        </w:rPr>
        <w:t>1123</w:t>
      </w:r>
      <w:r>
        <w:rPr>
          <w:rFonts w:hint="eastAsia" w:ascii="宋体" w:hAnsi="宋体" w:eastAsia="宋体" w:cs="宋体"/>
          <w:color w:val="auto"/>
          <w:kern w:val="0"/>
          <w:sz w:val="24"/>
          <w:szCs w:val="24"/>
        </w:rPr>
        <w:t>*****）。</w:t>
      </w:r>
    </w:p>
    <w:p>
      <w:pPr>
        <w:jc w:val="left"/>
        <w:rPr>
          <w:rFonts w:ascii="宋体" w:hAnsi="宋体" w:eastAsia="宋体" w:cs="宋体"/>
          <w:color w:val="auto"/>
          <w:kern w:val="0"/>
          <w:sz w:val="24"/>
          <w:szCs w:val="24"/>
        </w:rPr>
      </w:pPr>
      <w:r>
        <w:rPr>
          <w:rFonts w:ascii="宋体" w:hAnsi="宋体" w:eastAsia="宋体" w:cs="宋体"/>
          <w:color w:val="auto"/>
          <w:kern w:val="0"/>
          <w:sz w:val="24"/>
          <w:szCs w:val="24"/>
        </w:rPr>
        <w:t>4.</w:t>
      </w:r>
      <w:r>
        <w:rPr>
          <w:rFonts w:hint="eastAsia" w:ascii="宋体" w:hAnsi="宋体" w:eastAsia="宋体" w:cs="宋体"/>
          <w:color w:val="auto"/>
          <w:kern w:val="0"/>
          <w:sz w:val="24"/>
          <w:szCs w:val="24"/>
        </w:rPr>
        <w:t>提交此申请审批表时，需将经离退休工作处审批的单位当年离退休人员活动工作方案和敬老周工作安排作为附件</w:t>
      </w:r>
      <w:bookmarkStart w:id="0" w:name="_GoBack"/>
      <w:bookmarkEnd w:id="0"/>
      <w:r>
        <w:rPr>
          <w:rFonts w:hint="eastAsia" w:ascii="宋体" w:hAnsi="宋体" w:eastAsia="宋体" w:cs="宋体"/>
          <w:color w:val="auto"/>
          <w:kern w:val="0"/>
          <w:sz w:val="24"/>
          <w:szCs w:val="24"/>
        </w:rPr>
        <w:t>一并报上。</w:t>
      </w:r>
    </w:p>
    <w:p>
      <w:pPr>
        <w:jc w:val="left"/>
        <w:rPr>
          <w:rFonts w:ascii="宋体" w:hAnsi="宋体" w:eastAsia="宋体" w:cs="宋体"/>
          <w:color w:val="auto"/>
          <w:kern w:val="0"/>
          <w:sz w:val="24"/>
          <w:szCs w:val="24"/>
        </w:rPr>
      </w:pPr>
      <w:r>
        <w:rPr>
          <w:rFonts w:ascii="宋体" w:hAnsi="宋体" w:eastAsia="宋体" w:cs="宋体"/>
          <w:color w:val="auto"/>
          <w:kern w:val="0"/>
          <w:sz w:val="24"/>
          <w:szCs w:val="24"/>
        </w:rPr>
        <w:t>5</w:t>
      </w:r>
      <w:r>
        <w:rPr>
          <w:rFonts w:hint="eastAsia" w:ascii="宋体" w:hAnsi="宋体" w:eastAsia="宋体" w:cs="宋体"/>
          <w:color w:val="auto"/>
          <w:kern w:val="0"/>
          <w:sz w:val="24"/>
          <w:szCs w:val="24"/>
        </w:rPr>
        <w:t>.学院（部、处）和离退休工作处审批意见栏需加盖单位的公章和部门负责人签字。</w:t>
      </w:r>
    </w:p>
    <w:p>
      <w:pPr>
        <w:jc w:val="left"/>
        <w:rPr>
          <w:rFonts w:ascii="宋体" w:hAnsi="宋体" w:eastAsia="宋体" w:cs="宋体"/>
          <w:color w:val="auto"/>
          <w:kern w:val="0"/>
          <w:sz w:val="24"/>
          <w:szCs w:val="24"/>
        </w:rPr>
      </w:pPr>
      <w:r>
        <w:rPr>
          <w:rFonts w:ascii="宋体" w:hAnsi="宋体" w:eastAsia="宋体" w:cs="宋体"/>
          <w:color w:val="auto"/>
          <w:kern w:val="0"/>
          <w:sz w:val="24"/>
          <w:szCs w:val="24"/>
        </w:rPr>
        <w:t>6</w:t>
      </w:r>
      <w:r>
        <w:rPr>
          <w:rFonts w:hint="eastAsia" w:ascii="宋体" w:hAnsi="宋体" w:eastAsia="宋体" w:cs="宋体"/>
          <w:color w:val="auto"/>
          <w:kern w:val="0"/>
          <w:sz w:val="24"/>
          <w:szCs w:val="24"/>
        </w:rPr>
        <w:t>.财务处审核为核算中心审核人员。</w:t>
      </w:r>
    </w:p>
    <w:p>
      <w:pPr>
        <w:jc w:val="left"/>
        <w:rPr>
          <w:rFonts w:hint="eastAsia" w:ascii="宋体" w:hAnsi="宋体" w:eastAsia="宋体"/>
          <w:color w:val="auto"/>
          <w:sz w:val="24"/>
          <w:szCs w:val="24"/>
        </w:rPr>
      </w:pPr>
      <w:r>
        <w:rPr>
          <w:rFonts w:hint="eastAsia" w:ascii="宋体" w:hAnsi="宋体" w:eastAsia="宋体" w:cs="宋体"/>
          <w:color w:val="auto"/>
          <w:kern w:val="0"/>
          <w:sz w:val="24"/>
          <w:szCs w:val="24"/>
        </w:rPr>
        <w:t>7．现金支出严格控制。</w:t>
      </w:r>
    </w:p>
    <w:p>
      <w:pPr>
        <w:jc w:val="left"/>
        <w:rPr>
          <w:rFonts w:ascii="宋体" w:hAnsi="宋体" w:eastAsia="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79"/>
    <w:rsid w:val="00081674"/>
    <w:rsid w:val="000C1EFF"/>
    <w:rsid w:val="000F144F"/>
    <w:rsid w:val="00126695"/>
    <w:rsid w:val="00162653"/>
    <w:rsid w:val="00186E5B"/>
    <w:rsid w:val="00310405"/>
    <w:rsid w:val="0035688B"/>
    <w:rsid w:val="003B212E"/>
    <w:rsid w:val="00441123"/>
    <w:rsid w:val="00460C5B"/>
    <w:rsid w:val="004B77DD"/>
    <w:rsid w:val="005827D4"/>
    <w:rsid w:val="006A757F"/>
    <w:rsid w:val="006B1C88"/>
    <w:rsid w:val="00834590"/>
    <w:rsid w:val="00891DCE"/>
    <w:rsid w:val="00961048"/>
    <w:rsid w:val="00B31077"/>
    <w:rsid w:val="00B41315"/>
    <w:rsid w:val="00BC3FC4"/>
    <w:rsid w:val="00C87095"/>
    <w:rsid w:val="00C91545"/>
    <w:rsid w:val="00D92E22"/>
    <w:rsid w:val="00EE36F8"/>
    <w:rsid w:val="00F36C79"/>
    <w:rsid w:val="00F41941"/>
    <w:rsid w:val="00F732E5"/>
    <w:rsid w:val="00FA648F"/>
    <w:rsid w:val="67824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88</Words>
  <Characters>506</Characters>
  <Lines>4</Lines>
  <Paragraphs>1</Paragraphs>
  <TotalTime>95</TotalTime>
  <ScaleCrop>false</ScaleCrop>
  <LinksUpToDate>false</LinksUpToDate>
  <CharactersWithSpaces>593</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2019-02-21T01:42:00Z</dcterms:created>
  <dc:creator>Windows 用户</dc:creator>
  <cp:lastModifiedBy>Administrator</cp:lastModifiedBy>
  <dcterms:modified xsi:type="dcterms:W3CDTF">2019-03-12T07:30:58Z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